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7C5D7814" w14:textId="50694AF1" w:rsidR="005C237D" w:rsidRDefault="005C237D" w:rsidP="005C237D">
      <w:pPr>
        <w:rPr>
          <w:b/>
          <w:lang w:val="en-US"/>
        </w:rPr>
      </w:pPr>
      <w:r>
        <w:rPr>
          <w:b/>
          <w:lang w:val="en-US"/>
        </w:rPr>
        <w:t>Insights 5 T5 When data gets creepy FAQ</w:t>
      </w:r>
    </w:p>
    <w:p w14:paraId="28D48E07" w14:textId="77777777" w:rsidR="005C237D" w:rsidRDefault="005C237D" w:rsidP="005C237D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p w14:paraId="7D5978A2" w14:textId="77777777" w:rsidR="005C237D" w:rsidRDefault="005C237D" w:rsidP="005C237D">
      <w:pPr>
        <w:rPr>
          <w:lang w:val="en-US"/>
        </w:rPr>
      </w:pPr>
      <w:r>
        <w:rPr>
          <w:lang w:val="en-US"/>
        </w:rPr>
        <w:t xml:space="preserve">Change roles at will.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237D" w14:paraId="0BF20986" w14:textId="77777777" w:rsidTr="005C237D">
        <w:tc>
          <w:tcPr>
            <w:tcW w:w="4814" w:type="dxa"/>
          </w:tcPr>
          <w:p w14:paraId="3DB55FF4" w14:textId="4CA8E0E9" w:rsidR="005C237D" w:rsidRDefault="004E03EF">
            <w:r w:rsidRPr="006B11CB">
              <w:rPr>
                <w:b/>
                <w:bCs/>
              </w:rPr>
              <w:t>1A</w:t>
            </w:r>
            <w:r>
              <w:t xml:space="preserve"> Mitä sovelluksissa ja nettisivuilla pääsee tapahtumaan?</w:t>
            </w:r>
          </w:p>
        </w:tc>
        <w:tc>
          <w:tcPr>
            <w:tcW w:w="4814" w:type="dxa"/>
          </w:tcPr>
          <w:p w14:paraId="722EE41C" w14:textId="1F31234B" w:rsidR="005C237D" w:rsidRDefault="004E03EF">
            <w:r w:rsidRPr="006B11CB">
              <w:rPr>
                <w:b/>
                <w:bCs/>
              </w:rPr>
              <w:t xml:space="preserve">1B </w:t>
            </w:r>
            <w:r>
              <w:t>Jaamme tahattomasti itsestämme enemmän tietoa kuin aioimmekaan.</w:t>
            </w:r>
          </w:p>
        </w:tc>
      </w:tr>
      <w:tr w:rsidR="005C237D" w14:paraId="60CDEDE1" w14:textId="77777777" w:rsidTr="005C237D">
        <w:tc>
          <w:tcPr>
            <w:tcW w:w="4814" w:type="dxa"/>
          </w:tcPr>
          <w:p w14:paraId="5F641D30" w14:textId="72125012" w:rsidR="005C237D" w:rsidRDefault="004E03EF">
            <w:r w:rsidRPr="006B11CB">
              <w:rPr>
                <w:b/>
                <w:bCs/>
              </w:rPr>
              <w:t>2A</w:t>
            </w:r>
            <w:r>
              <w:t xml:space="preserve"> </w:t>
            </w:r>
            <w:r w:rsidR="00A77ED3">
              <w:t>Mitä algoritmeilla ja tietoanalyysillä tehdään?</w:t>
            </w:r>
          </w:p>
        </w:tc>
        <w:tc>
          <w:tcPr>
            <w:tcW w:w="4814" w:type="dxa"/>
          </w:tcPr>
          <w:p w14:paraId="1EC0AD88" w14:textId="5A8E5709" w:rsidR="005C237D" w:rsidRDefault="00A77ED3">
            <w:r w:rsidRPr="006B11CB">
              <w:rPr>
                <w:b/>
                <w:bCs/>
              </w:rPr>
              <w:t>2B</w:t>
            </w:r>
            <w:r>
              <w:t xml:space="preserve"> </w:t>
            </w:r>
            <w:r w:rsidR="00685C0B">
              <w:t>Tiedonpalaset yhdistetään ja meistä saadaan tietää enemmän kuin halusimme paljastaa.</w:t>
            </w:r>
          </w:p>
        </w:tc>
      </w:tr>
      <w:tr w:rsidR="005C237D" w14:paraId="45517104" w14:textId="77777777" w:rsidTr="005C237D">
        <w:tc>
          <w:tcPr>
            <w:tcW w:w="4814" w:type="dxa"/>
          </w:tcPr>
          <w:p w14:paraId="572BC8C6" w14:textId="15D8A4D5" w:rsidR="005C237D" w:rsidRDefault="003121F5">
            <w:r w:rsidRPr="006B11CB">
              <w:rPr>
                <w:b/>
                <w:bCs/>
              </w:rPr>
              <w:t>3A</w:t>
            </w:r>
            <w:r>
              <w:t xml:space="preserve"> </w:t>
            </w:r>
            <w:r w:rsidR="00964E7F">
              <w:t xml:space="preserve">Mitä voi tapahtua hyvistä aikomuksista ja </w:t>
            </w:r>
            <w:r w:rsidR="006A7452">
              <w:t>luvan kanssa toimimisesta huolimatta?</w:t>
            </w:r>
          </w:p>
        </w:tc>
        <w:tc>
          <w:tcPr>
            <w:tcW w:w="4814" w:type="dxa"/>
          </w:tcPr>
          <w:p w14:paraId="45C22D52" w14:textId="61E05339" w:rsidR="005C237D" w:rsidRDefault="006A7452">
            <w:r w:rsidRPr="006B11CB">
              <w:rPr>
                <w:b/>
                <w:bCs/>
              </w:rPr>
              <w:t>3B</w:t>
            </w:r>
            <w:r>
              <w:t xml:space="preserve"> Voi syntyä outoja eettisiä pulmia.</w:t>
            </w:r>
          </w:p>
        </w:tc>
      </w:tr>
      <w:tr w:rsidR="005C237D" w14:paraId="1FA0E351" w14:textId="77777777" w:rsidTr="005C237D">
        <w:tc>
          <w:tcPr>
            <w:tcW w:w="4814" w:type="dxa"/>
          </w:tcPr>
          <w:p w14:paraId="60697234" w14:textId="45016DB4" w:rsidR="005C237D" w:rsidRDefault="006A7452">
            <w:r w:rsidRPr="006B11CB">
              <w:rPr>
                <w:b/>
                <w:bCs/>
              </w:rPr>
              <w:t>4A</w:t>
            </w:r>
            <w:r>
              <w:t xml:space="preserve"> </w:t>
            </w:r>
            <w:r w:rsidR="00E77401">
              <w:t>Mitä hallitus on pyytänyt perhelääkäreitä tekemään?</w:t>
            </w:r>
          </w:p>
        </w:tc>
        <w:tc>
          <w:tcPr>
            <w:tcW w:w="4814" w:type="dxa"/>
          </w:tcPr>
          <w:p w14:paraId="484F273B" w14:textId="62F480A7" w:rsidR="005C237D" w:rsidRDefault="00E77401">
            <w:r w:rsidRPr="006B11CB">
              <w:rPr>
                <w:b/>
                <w:bCs/>
              </w:rPr>
              <w:t xml:space="preserve">4B </w:t>
            </w:r>
            <w:r w:rsidR="007877F5">
              <w:t>Esittämään listan ihmisistä, jotka heidän mielestään tulevat luultavasti kuolemaan seuraavan vuoden aikana.</w:t>
            </w:r>
          </w:p>
        </w:tc>
      </w:tr>
      <w:tr w:rsidR="005C237D" w14:paraId="2C1FAC1B" w14:textId="77777777" w:rsidTr="005C237D">
        <w:tc>
          <w:tcPr>
            <w:tcW w:w="4814" w:type="dxa"/>
          </w:tcPr>
          <w:p w14:paraId="7A3D6EF1" w14:textId="0EE35091" w:rsidR="005C237D" w:rsidRDefault="007877F5">
            <w:r w:rsidRPr="006B11CB">
              <w:rPr>
                <w:b/>
                <w:bCs/>
              </w:rPr>
              <w:t>5A</w:t>
            </w:r>
            <w:r>
              <w:t xml:space="preserve"> </w:t>
            </w:r>
            <w:r w:rsidR="008C0006">
              <w:t>Miksi tämä voi olla hyvä idea?</w:t>
            </w:r>
          </w:p>
        </w:tc>
        <w:tc>
          <w:tcPr>
            <w:tcW w:w="4814" w:type="dxa"/>
          </w:tcPr>
          <w:p w14:paraId="21D60F8F" w14:textId="6F84702E" w:rsidR="005C237D" w:rsidRDefault="008C0006">
            <w:r w:rsidRPr="006B11CB">
              <w:rPr>
                <w:b/>
                <w:bCs/>
              </w:rPr>
              <w:t xml:space="preserve">5B </w:t>
            </w:r>
            <w:r w:rsidR="00B537B0">
              <w:t>Systeemi muistuttaa lääkäriä keskustelemaan konsultaatiossa elämän lopunajan suunnittelusta.</w:t>
            </w:r>
          </w:p>
        </w:tc>
      </w:tr>
      <w:tr w:rsidR="005C237D" w14:paraId="62CA49CD" w14:textId="77777777" w:rsidTr="005C237D">
        <w:tc>
          <w:tcPr>
            <w:tcW w:w="4814" w:type="dxa"/>
          </w:tcPr>
          <w:p w14:paraId="561A4267" w14:textId="4C5BC390" w:rsidR="005C237D" w:rsidRDefault="00B537B0">
            <w:r w:rsidRPr="006B11CB">
              <w:rPr>
                <w:b/>
                <w:bCs/>
              </w:rPr>
              <w:t>6A</w:t>
            </w:r>
            <w:r>
              <w:t xml:space="preserve"> </w:t>
            </w:r>
            <w:r w:rsidR="00736705">
              <w:t>Mitä kirjoittajan pomo ehdotti?</w:t>
            </w:r>
          </w:p>
        </w:tc>
        <w:tc>
          <w:tcPr>
            <w:tcW w:w="4814" w:type="dxa"/>
          </w:tcPr>
          <w:p w14:paraId="487244E8" w14:textId="55475AC2" w:rsidR="005C237D" w:rsidRDefault="00736705">
            <w:r w:rsidRPr="006B11CB">
              <w:rPr>
                <w:b/>
                <w:bCs/>
              </w:rPr>
              <w:t>6B</w:t>
            </w:r>
            <w:r>
              <w:t xml:space="preserve"> </w:t>
            </w:r>
            <w:r w:rsidR="007F3187">
              <w:t>Voisimme kehittää terveystietojen automaattista analyysia, jotta heti tunnistettaisiin henkilöt, jotka tulevat pian kuolemaan.</w:t>
            </w:r>
          </w:p>
        </w:tc>
      </w:tr>
      <w:tr w:rsidR="005C237D" w14:paraId="09BF47B4" w14:textId="77777777" w:rsidTr="005C237D">
        <w:tc>
          <w:tcPr>
            <w:tcW w:w="4814" w:type="dxa"/>
          </w:tcPr>
          <w:p w14:paraId="057E2F4B" w14:textId="3B73BF94" w:rsidR="005C237D" w:rsidRDefault="007F3187">
            <w:r w:rsidRPr="006B11CB">
              <w:rPr>
                <w:b/>
                <w:bCs/>
              </w:rPr>
              <w:t xml:space="preserve">7A </w:t>
            </w:r>
            <w:r w:rsidR="00A85901">
              <w:t>Minkälaiseen aikakauteen olemme astumassa?</w:t>
            </w:r>
          </w:p>
        </w:tc>
        <w:tc>
          <w:tcPr>
            <w:tcW w:w="4814" w:type="dxa"/>
          </w:tcPr>
          <w:p w14:paraId="54E90059" w14:textId="20A40F0F" w:rsidR="005C237D" w:rsidRDefault="00A85901">
            <w:r w:rsidRPr="006B11CB">
              <w:rPr>
                <w:b/>
                <w:bCs/>
              </w:rPr>
              <w:t>7B</w:t>
            </w:r>
            <w:r>
              <w:t xml:space="preserve"> </w:t>
            </w:r>
            <w:r w:rsidR="00FE0AF5">
              <w:t>Aikakauteen, jossa p</w:t>
            </w:r>
            <w:r w:rsidR="00CB4353">
              <w:t>otilailla on verkossa viimein pääsy omaan sairaskertomukseensa.</w:t>
            </w:r>
          </w:p>
        </w:tc>
      </w:tr>
      <w:tr w:rsidR="005C237D" w14:paraId="3469EC21" w14:textId="77777777" w:rsidTr="005C237D">
        <w:tc>
          <w:tcPr>
            <w:tcW w:w="4814" w:type="dxa"/>
          </w:tcPr>
          <w:p w14:paraId="0A2E710D" w14:textId="4070BE3D" w:rsidR="005C237D" w:rsidRDefault="00CB4353">
            <w:r w:rsidRPr="006B11CB">
              <w:rPr>
                <w:b/>
                <w:bCs/>
              </w:rPr>
              <w:t xml:space="preserve">8A </w:t>
            </w:r>
            <w:r w:rsidR="00814157">
              <w:t>Mikä tieto voi äkkiä löytyä potilastiedoista?</w:t>
            </w:r>
          </w:p>
        </w:tc>
        <w:tc>
          <w:tcPr>
            <w:tcW w:w="4814" w:type="dxa"/>
          </w:tcPr>
          <w:p w14:paraId="32B3BD17" w14:textId="1563CC48" w:rsidR="005C237D" w:rsidRDefault="00814157">
            <w:r w:rsidRPr="006B11CB">
              <w:rPr>
                <w:b/>
                <w:bCs/>
              </w:rPr>
              <w:t>8B</w:t>
            </w:r>
            <w:r>
              <w:t xml:space="preserve"> </w:t>
            </w:r>
            <w:r w:rsidR="007B3F0F">
              <w:t xml:space="preserve">”Kuolee todennäköisesti seuraavan vuoden aikana.” </w:t>
            </w:r>
          </w:p>
        </w:tc>
      </w:tr>
      <w:tr w:rsidR="005C237D" w14:paraId="04F22D0C" w14:textId="77777777" w:rsidTr="005C237D">
        <w:tc>
          <w:tcPr>
            <w:tcW w:w="4814" w:type="dxa"/>
          </w:tcPr>
          <w:p w14:paraId="5E94807C" w14:textId="4493D88F" w:rsidR="005C237D" w:rsidRDefault="007B3F0F">
            <w:r w:rsidRPr="006B11CB">
              <w:rPr>
                <w:b/>
                <w:bCs/>
              </w:rPr>
              <w:t xml:space="preserve">9A </w:t>
            </w:r>
            <w:r w:rsidR="001B0D13">
              <w:t>Mitä lääketieteen opiskelijoille opetetaan?</w:t>
            </w:r>
          </w:p>
        </w:tc>
        <w:tc>
          <w:tcPr>
            <w:tcW w:w="4814" w:type="dxa"/>
          </w:tcPr>
          <w:p w14:paraId="0211EE5E" w14:textId="5CF415EA" w:rsidR="005C237D" w:rsidRDefault="001B0D13">
            <w:r w:rsidRPr="006B11CB">
              <w:rPr>
                <w:b/>
                <w:bCs/>
              </w:rPr>
              <w:t>9B</w:t>
            </w:r>
            <w:r>
              <w:t xml:space="preserve"> </w:t>
            </w:r>
            <w:r w:rsidR="00C377A9">
              <w:t>Miten huonot uutiset kerrotaan taitavasti</w:t>
            </w:r>
            <w:r w:rsidR="005F1120">
              <w:t xml:space="preserve"> eli empaattista viestintää.</w:t>
            </w:r>
          </w:p>
        </w:tc>
      </w:tr>
      <w:tr w:rsidR="005C237D" w14:paraId="7301E3B9" w14:textId="77777777" w:rsidTr="005C237D">
        <w:tc>
          <w:tcPr>
            <w:tcW w:w="4814" w:type="dxa"/>
          </w:tcPr>
          <w:p w14:paraId="59B6CEDF" w14:textId="23E4E218" w:rsidR="005C237D" w:rsidRDefault="00C377A9">
            <w:r w:rsidRPr="006B11CB">
              <w:rPr>
                <w:b/>
                <w:bCs/>
              </w:rPr>
              <w:t>10A</w:t>
            </w:r>
            <w:r>
              <w:t xml:space="preserve"> </w:t>
            </w:r>
            <w:r w:rsidR="00C47C1A">
              <w:t>Mistä ihmisillä on erilaisia mielipiteitä?</w:t>
            </w:r>
          </w:p>
        </w:tc>
        <w:tc>
          <w:tcPr>
            <w:tcW w:w="4814" w:type="dxa"/>
          </w:tcPr>
          <w:p w14:paraId="552B239B" w14:textId="5CA06484" w:rsidR="005C237D" w:rsidRDefault="00C47C1A">
            <w:r w:rsidRPr="006B11CB">
              <w:rPr>
                <w:b/>
                <w:bCs/>
              </w:rPr>
              <w:t>10B</w:t>
            </w:r>
            <w:r>
              <w:t xml:space="preserve"> </w:t>
            </w:r>
            <w:r w:rsidR="00DA2628">
              <w:t>Siitä, onko lääkäreiltä eettistä jakaa tällaisia johdettuja muuttujia potilastiedoissa.</w:t>
            </w:r>
          </w:p>
        </w:tc>
      </w:tr>
      <w:tr w:rsidR="005C237D" w14:paraId="6E0A6597" w14:textId="77777777" w:rsidTr="005C237D">
        <w:tc>
          <w:tcPr>
            <w:tcW w:w="4814" w:type="dxa"/>
          </w:tcPr>
          <w:p w14:paraId="2A8A180F" w14:textId="132CD42B" w:rsidR="005C237D" w:rsidRDefault="00EE2C99">
            <w:r w:rsidRPr="006B11CB">
              <w:rPr>
                <w:b/>
                <w:bCs/>
              </w:rPr>
              <w:t>11A</w:t>
            </w:r>
            <w:r>
              <w:t xml:space="preserve"> </w:t>
            </w:r>
            <w:r w:rsidR="006450E9">
              <w:t>Mitä jokaisella Wi-Fi-laitteella on?</w:t>
            </w:r>
          </w:p>
        </w:tc>
        <w:tc>
          <w:tcPr>
            <w:tcW w:w="4814" w:type="dxa"/>
          </w:tcPr>
          <w:p w14:paraId="0EC9C800" w14:textId="4DE0E082" w:rsidR="005C237D" w:rsidRDefault="006450E9">
            <w:r w:rsidRPr="006B11CB">
              <w:rPr>
                <w:b/>
                <w:bCs/>
              </w:rPr>
              <w:t>11B</w:t>
            </w:r>
            <w:r>
              <w:t xml:space="preserve"> </w:t>
            </w:r>
            <w:r w:rsidR="006D73BF">
              <w:t>Ainutkertainen MAC-osoite, jota lähetetään koko ajan, kun langaton verkko on päällä.</w:t>
            </w:r>
          </w:p>
        </w:tc>
      </w:tr>
      <w:tr w:rsidR="005C237D" w14:paraId="6EA78039" w14:textId="77777777" w:rsidTr="005C237D">
        <w:tc>
          <w:tcPr>
            <w:tcW w:w="4814" w:type="dxa"/>
          </w:tcPr>
          <w:p w14:paraId="1FE83789" w14:textId="790AF144" w:rsidR="005C237D" w:rsidRDefault="006D73BF">
            <w:r w:rsidRPr="006B11CB">
              <w:rPr>
                <w:b/>
                <w:bCs/>
              </w:rPr>
              <w:t>12A</w:t>
            </w:r>
            <w:r>
              <w:t xml:space="preserve"> </w:t>
            </w:r>
            <w:r w:rsidR="00B24DB4">
              <w:t>Miksi signaalin vuotaminen voi olla ongelma?</w:t>
            </w:r>
          </w:p>
        </w:tc>
        <w:tc>
          <w:tcPr>
            <w:tcW w:w="4814" w:type="dxa"/>
          </w:tcPr>
          <w:p w14:paraId="2AA748FB" w14:textId="5FD710CB" w:rsidR="005C237D" w:rsidRDefault="00B24DB4">
            <w:r w:rsidRPr="006B11CB">
              <w:rPr>
                <w:b/>
                <w:bCs/>
              </w:rPr>
              <w:t>12B</w:t>
            </w:r>
            <w:r>
              <w:t xml:space="preserve"> </w:t>
            </w:r>
            <w:r w:rsidR="00C856BC">
              <w:t xml:space="preserve">Kauppakeskukset käyttävät useita </w:t>
            </w:r>
            <w:proofErr w:type="spellStart"/>
            <w:r w:rsidR="00C856BC">
              <w:t>WiFi</w:t>
            </w:r>
            <w:proofErr w:type="spellEnd"/>
            <w:r w:rsidR="00C856BC">
              <w:t>-sensoreita kolmiomittaamaan asiakkaan liikkumisen kaupassa.</w:t>
            </w:r>
          </w:p>
        </w:tc>
      </w:tr>
      <w:tr w:rsidR="005C237D" w14:paraId="02202341" w14:textId="77777777" w:rsidTr="005C237D">
        <w:tc>
          <w:tcPr>
            <w:tcW w:w="4814" w:type="dxa"/>
          </w:tcPr>
          <w:p w14:paraId="2AEF1002" w14:textId="35C984E6" w:rsidR="005C237D" w:rsidRDefault="00B052A5">
            <w:r w:rsidRPr="006B11CB">
              <w:rPr>
                <w:b/>
                <w:bCs/>
              </w:rPr>
              <w:t>13A</w:t>
            </w:r>
            <w:r>
              <w:t xml:space="preserve"> </w:t>
            </w:r>
            <w:r w:rsidR="00FE73DA">
              <w:t>Miten kauppa saa tietää, miltä näytät?</w:t>
            </w:r>
          </w:p>
        </w:tc>
        <w:tc>
          <w:tcPr>
            <w:tcW w:w="4814" w:type="dxa"/>
          </w:tcPr>
          <w:p w14:paraId="3045D599" w14:textId="2ABC00AE" w:rsidR="005C237D" w:rsidRDefault="00FE73DA">
            <w:r w:rsidRPr="006B11CB">
              <w:rPr>
                <w:b/>
                <w:bCs/>
              </w:rPr>
              <w:t xml:space="preserve">13A </w:t>
            </w:r>
            <w:r w:rsidR="004410A7">
              <w:t>Yhdistämällä signaalin turvavideoon.</w:t>
            </w:r>
          </w:p>
        </w:tc>
      </w:tr>
      <w:tr w:rsidR="005C237D" w14:paraId="7DD4DEB8" w14:textId="77777777" w:rsidTr="005C237D">
        <w:tc>
          <w:tcPr>
            <w:tcW w:w="4814" w:type="dxa"/>
          </w:tcPr>
          <w:p w14:paraId="25F531D5" w14:textId="79742E8F" w:rsidR="005C237D" w:rsidRDefault="004410A7">
            <w:r w:rsidRPr="001164AE">
              <w:rPr>
                <w:b/>
                <w:bCs/>
              </w:rPr>
              <w:t>14</w:t>
            </w:r>
            <w:r w:rsidR="00450C5D" w:rsidRPr="001164AE">
              <w:rPr>
                <w:b/>
                <w:bCs/>
              </w:rPr>
              <w:t xml:space="preserve">A </w:t>
            </w:r>
            <w:r w:rsidR="008B0E70">
              <w:t>Mihin asiakkaan sähköpostiosoitetta tarvitaan?</w:t>
            </w:r>
          </w:p>
        </w:tc>
        <w:tc>
          <w:tcPr>
            <w:tcW w:w="4814" w:type="dxa"/>
          </w:tcPr>
          <w:p w14:paraId="4A857B38" w14:textId="09B6BF6A" w:rsidR="005C237D" w:rsidRDefault="008B0E70">
            <w:r w:rsidRPr="001164AE">
              <w:rPr>
                <w:b/>
                <w:bCs/>
              </w:rPr>
              <w:t>14B</w:t>
            </w:r>
            <w:r>
              <w:t xml:space="preserve"> Jotta voit käyttää kaupan ilmaista </w:t>
            </w:r>
            <w:proofErr w:type="spellStart"/>
            <w:r>
              <w:t>WiFi</w:t>
            </w:r>
            <w:proofErr w:type="spellEnd"/>
            <w:r>
              <w:t>-verkkoa.</w:t>
            </w:r>
          </w:p>
        </w:tc>
      </w:tr>
      <w:tr w:rsidR="005C237D" w14:paraId="59D9FE41" w14:textId="77777777" w:rsidTr="005C237D">
        <w:tc>
          <w:tcPr>
            <w:tcW w:w="4814" w:type="dxa"/>
          </w:tcPr>
          <w:p w14:paraId="6A712EB4" w14:textId="47E93912" w:rsidR="005C237D" w:rsidRDefault="008B0E70">
            <w:r w:rsidRPr="001164AE">
              <w:rPr>
                <w:b/>
                <w:bCs/>
              </w:rPr>
              <w:t>15</w:t>
            </w:r>
            <w:r w:rsidR="00F662ED" w:rsidRPr="001164AE">
              <w:rPr>
                <w:b/>
                <w:bCs/>
              </w:rPr>
              <w:t xml:space="preserve">A </w:t>
            </w:r>
            <w:r w:rsidR="00733F7A">
              <w:t>Mitä verkossa toimivasta jälleenmyyjä Amazonista sanotaan?</w:t>
            </w:r>
          </w:p>
        </w:tc>
        <w:tc>
          <w:tcPr>
            <w:tcW w:w="4814" w:type="dxa"/>
          </w:tcPr>
          <w:p w14:paraId="1319A4F5" w14:textId="13089C68" w:rsidR="005C237D" w:rsidRDefault="00733F7A">
            <w:r w:rsidRPr="001164AE">
              <w:rPr>
                <w:b/>
                <w:bCs/>
              </w:rPr>
              <w:t>15B</w:t>
            </w:r>
            <w:r>
              <w:t xml:space="preserve"> </w:t>
            </w:r>
            <w:r w:rsidR="00003914">
              <w:t>Se jäljittää liikkeitäsi verkkosivustollaan.</w:t>
            </w:r>
          </w:p>
        </w:tc>
      </w:tr>
      <w:tr w:rsidR="005C237D" w14:paraId="5FBB5B64" w14:textId="77777777" w:rsidTr="005C237D">
        <w:tc>
          <w:tcPr>
            <w:tcW w:w="4814" w:type="dxa"/>
          </w:tcPr>
          <w:p w14:paraId="1AFBE6BF" w14:textId="2764463E" w:rsidR="005C237D" w:rsidRDefault="00003914">
            <w:r w:rsidRPr="001164AE">
              <w:rPr>
                <w:b/>
                <w:bCs/>
              </w:rPr>
              <w:t>16A</w:t>
            </w:r>
            <w:r>
              <w:t xml:space="preserve"> </w:t>
            </w:r>
            <w:r w:rsidR="006F270A">
              <w:t>Mitä sanotaan ihmisten jäljittämisestä fyysisessä tilassa?</w:t>
            </w:r>
          </w:p>
        </w:tc>
        <w:tc>
          <w:tcPr>
            <w:tcW w:w="4814" w:type="dxa"/>
          </w:tcPr>
          <w:p w14:paraId="4CCFECC7" w14:textId="0B7F2587" w:rsidR="005C237D" w:rsidRDefault="006F270A">
            <w:r w:rsidRPr="001164AE">
              <w:rPr>
                <w:b/>
                <w:bCs/>
              </w:rPr>
              <w:t>16B</w:t>
            </w:r>
            <w:r>
              <w:t xml:space="preserve"> Se on karmivaa.</w:t>
            </w:r>
          </w:p>
        </w:tc>
      </w:tr>
      <w:tr w:rsidR="005C237D" w14:paraId="598991CB" w14:textId="77777777" w:rsidTr="005C237D">
        <w:tc>
          <w:tcPr>
            <w:tcW w:w="4814" w:type="dxa"/>
          </w:tcPr>
          <w:p w14:paraId="31AE0803" w14:textId="58A45570" w:rsidR="005C237D" w:rsidRDefault="009A38B4">
            <w:r w:rsidRPr="001164AE">
              <w:rPr>
                <w:b/>
                <w:bCs/>
              </w:rPr>
              <w:t>17A</w:t>
            </w:r>
            <w:r>
              <w:t xml:space="preserve"> Milloin kirjoittajan käsitykset muuttuivat?</w:t>
            </w:r>
          </w:p>
        </w:tc>
        <w:tc>
          <w:tcPr>
            <w:tcW w:w="4814" w:type="dxa"/>
          </w:tcPr>
          <w:p w14:paraId="7C761827" w14:textId="1D57A636" w:rsidR="005C237D" w:rsidRDefault="009A38B4">
            <w:r w:rsidRPr="001164AE">
              <w:rPr>
                <w:b/>
                <w:bCs/>
              </w:rPr>
              <w:t>17B</w:t>
            </w:r>
            <w:r>
              <w:t xml:space="preserve"> </w:t>
            </w:r>
            <w:r w:rsidR="00504EF8">
              <w:t>Kun hän ymmärsi, että häntä jäljitetään paljon laajemmilla alueilla.</w:t>
            </w:r>
          </w:p>
        </w:tc>
      </w:tr>
      <w:tr w:rsidR="005C237D" w14:paraId="1C2B0D18" w14:textId="77777777" w:rsidTr="005C237D">
        <w:tc>
          <w:tcPr>
            <w:tcW w:w="4814" w:type="dxa"/>
          </w:tcPr>
          <w:p w14:paraId="0DAAFBE1" w14:textId="77C73BE6" w:rsidR="005C237D" w:rsidRDefault="00504EF8">
            <w:r w:rsidRPr="001164AE">
              <w:rPr>
                <w:b/>
                <w:bCs/>
              </w:rPr>
              <w:t>18</w:t>
            </w:r>
            <w:r w:rsidR="00A344F8" w:rsidRPr="001164AE">
              <w:rPr>
                <w:b/>
                <w:bCs/>
              </w:rPr>
              <w:t xml:space="preserve">A </w:t>
            </w:r>
            <w:r w:rsidR="00E861B1">
              <w:t xml:space="preserve">Mitä </w:t>
            </w:r>
            <w:proofErr w:type="spellStart"/>
            <w:r w:rsidR="00E861B1">
              <w:t>Turnstile</w:t>
            </w:r>
            <w:proofErr w:type="spellEnd"/>
            <w:r w:rsidR="00E861B1">
              <w:t xml:space="preserve"> tekee?</w:t>
            </w:r>
          </w:p>
        </w:tc>
        <w:tc>
          <w:tcPr>
            <w:tcW w:w="4814" w:type="dxa"/>
          </w:tcPr>
          <w:p w14:paraId="738DA620" w14:textId="73A1587E" w:rsidR="005C237D" w:rsidRDefault="00E861B1">
            <w:r w:rsidRPr="001164AE">
              <w:rPr>
                <w:b/>
                <w:bCs/>
              </w:rPr>
              <w:t>18B</w:t>
            </w:r>
            <w:r>
              <w:t xml:space="preserve"> </w:t>
            </w:r>
            <w:r w:rsidR="00692BED">
              <w:t>Se jäljittää yksittäisiä ihmisiä, kun he liikkuvat Torontossa kaupungin yhdestä osasta toiseen.</w:t>
            </w:r>
          </w:p>
        </w:tc>
      </w:tr>
      <w:tr w:rsidR="005C237D" w14:paraId="0687842A" w14:textId="77777777" w:rsidTr="005C237D">
        <w:tc>
          <w:tcPr>
            <w:tcW w:w="4814" w:type="dxa"/>
          </w:tcPr>
          <w:p w14:paraId="3AA201C0" w14:textId="30308A59" w:rsidR="005C237D" w:rsidRDefault="00197804">
            <w:r w:rsidRPr="001164AE">
              <w:rPr>
                <w:b/>
                <w:bCs/>
              </w:rPr>
              <w:t>19A</w:t>
            </w:r>
            <w:r>
              <w:t xml:space="preserve"> </w:t>
            </w:r>
            <w:r w:rsidR="00F87358">
              <w:t>Miten yritykset hyötyvät tällaisesta tiedustelutiedosta?</w:t>
            </w:r>
          </w:p>
        </w:tc>
        <w:tc>
          <w:tcPr>
            <w:tcW w:w="4814" w:type="dxa"/>
          </w:tcPr>
          <w:p w14:paraId="7429E6C8" w14:textId="77301418" w:rsidR="005C237D" w:rsidRDefault="00F87358">
            <w:r w:rsidRPr="001164AE">
              <w:rPr>
                <w:b/>
                <w:bCs/>
              </w:rPr>
              <w:t xml:space="preserve">19B </w:t>
            </w:r>
            <w:r w:rsidR="00602869">
              <w:t>Jos lounaspaikkasi asiakkaat käyvät myös terveysruokakaupassa, tarjoa enemmän salaatteja.</w:t>
            </w:r>
          </w:p>
        </w:tc>
      </w:tr>
      <w:tr w:rsidR="005C237D" w14:paraId="470DE07D" w14:textId="77777777" w:rsidTr="005C237D">
        <w:tc>
          <w:tcPr>
            <w:tcW w:w="4814" w:type="dxa"/>
          </w:tcPr>
          <w:p w14:paraId="17E5FC54" w14:textId="3450CC41" w:rsidR="005C237D" w:rsidRDefault="00C12BFE">
            <w:r w:rsidRPr="001164AE">
              <w:rPr>
                <w:b/>
                <w:bCs/>
              </w:rPr>
              <w:t>20A</w:t>
            </w:r>
            <w:r>
              <w:t xml:space="preserve"> </w:t>
            </w:r>
            <w:r w:rsidR="00C51B57">
              <w:t>Mikä ylittää kirjoittajan karmivuuskynnyksen?</w:t>
            </w:r>
          </w:p>
        </w:tc>
        <w:tc>
          <w:tcPr>
            <w:tcW w:w="4814" w:type="dxa"/>
          </w:tcPr>
          <w:p w14:paraId="6D0DD76A" w14:textId="7A5ED20B" w:rsidR="005C237D" w:rsidRDefault="00C51B57">
            <w:r w:rsidRPr="001164AE">
              <w:rPr>
                <w:b/>
                <w:bCs/>
              </w:rPr>
              <w:t>20A</w:t>
            </w:r>
            <w:r>
              <w:t xml:space="preserve"> Hän toivoo, että seuranta loppuisi, sillä </w:t>
            </w:r>
            <w:proofErr w:type="spellStart"/>
            <w:r>
              <w:t>Turnstile</w:t>
            </w:r>
            <w:proofErr w:type="spellEnd"/>
            <w:r>
              <w:t xml:space="preserve"> tietää, missä maassa hän on.</w:t>
            </w:r>
          </w:p>
        </w:tc>
      </w:tr>
      <w:tr w:rsidR="005C237D" w14:paraId="34AF9AF8" w14:textId="77777777" w:rsidTr="005C237D">
        <w:tc>
          <w:tcPr>
            <w:tcW w:w="4814" w:type="dxa"/>
          </w:tcPr>
          <w:p w14:paraId="7A69F34C" w14:textId="67EBE8C8" w:rsidR="005C237D" w:rsidRDefault="00C51B57">
            <w:r w:rsidRPr="001164AE">
              <w:rPr>
                <w:b/>
                <w:bCs/>
              </w:rPr>
              <w:t>21A</w:t>
            </w:r>
            <w:r>
              <w:t xml:space="preserve"> </w:t>
            </w:r>
            <w:r w:rsidR="00DF5B99">
              <w:t>Mitä sanotaan Ross Andersonin erikoisesta oppikirjasta?</w:t>
            </w:r>
          </w:p>
        </w:tc>
        <w:tc>
          <w:tcPr>
            <w:tcW w:w="4814" w:type="dxa"/>
          </w:tcPr>
          <w:p w14:paraId="4DA7AD49" w14:textId="087B37E1" w:rsidR="005C237D" w:rsidRDefault="00DF5B99">
            <w:r w:rsidRPr="001164AE">
              <w:rPr>
                <w:b/>
                <w:bCs/>
              </w:rPr>
              <w:t>21B</w:t>
            </w:r>
            <w:r>
              <w:t xml:space="preserve"> </w:t>
            </w:r>
            <w:r w:rsidR="00290CC2">
              <w:t>Se on vuosikymmenen luettavimpia populaaritieteellisiä teoksia, vaikka siinä on yli 1000 sivua.</w:t>
            </w:r>
          </w:p>
        </w:tc>
      </w:tr>
      <w:tr w:rsidR="005C237D" w14:paraId="18AC35B1" w14:textId="77777777" w:rsidTr="005C237D">
        <w:tc>
          <w:tcPr>
            <w:tcW w:w="4814" w:type="dxa"/>
          </w:tcPr>
          <w:p w14:paraId="4FD8E094" w14:textId="6D7C6EF0" w:rsidR="005C237D" w:rsidRDefault="00594593">
            <w:r w:rsidRPr="001164AE">
              <w:rPr>
                <w:b/>
                <w:bCs/>
              </w:rPr>
              <w:t>22A</w:t>
            </w:r>
            <w:r>
              <w:t xml:space="preserve"> </w:t>
            </w:r>
            <w:r w:rsidR="00620762">
              <w:t>Miten voit tehdä talostasi erittäin turvallisen?</w:t>
            </w:r>
          </w:p>
        </w:tc>
        <w:tc>
          <w:tcPr>
            <w:tcW w:w="4814" w:type="dxa"/>
          </w:tcPr>
          <w:p w14:paraId="4E2C685A" w14:textId="2FA2B442" w:rsidR="005C237D" w:rsidRDefault="00620762">
            <w:r w:rsidRPr="001164AE">
              <w:rPr>
                <w:b/>
                <w:bCs/>
              </w:rPr>
              <w:t>22B</w:t>
            </w:r>
            <w:r>
              <w:t xml:space="preserve"> </w:t>
            </w:r>
            <w:r w:rsidR="00A27FC4">
              <w:t>Asentamalla vahvistettu metallinen ikkunaluukku joka ikkunaan ja 10 lukkoa jokaiseen vahvistettuun oveen.</w:t>
            </w:r>
          </w:p>
        </w:tc>
      </w:tr>
      <w:tr w:rsidR="005C237D" w14:paraId="5B6CAAEE" w14:textId="77777777" w:rsidTr="005C237D">
        <w:tc>
          <w:tcPr>
            <w:tcW w:w="4814" w:type="dxa"/>
          </w:tcPr>
          <w:p w14:paraId="2194777B" w14:textId="6F3BFC69" w:rsidR="005C237D" w:rsidRDefault="00A27FC4">
            <w:r w:rsidRPr="00024D09">
              <w:rPr>
                <w:b/>
                <w:bCs/>
              </w:rPr>
              <w:t xml:space="preserve">23A </w:t>
            </w:r>
            <w:r w:rsidR="007B2381">
              <w:t>Maailmassa on nykyään kahdenlaista turvallisuutta. Mitä ne ovat?</w:t>
            </w:r>
          </w:p>
        </w:tc>
        <w:tc>
          <w:tcPr>
            <w:tcW w:w="4814" w:type="dxa"/>
          </w:tcPr>
          <w:p w14:paraId="57B87BA7" w14:textId="7B06CAB6" w:rsidR="005C237D" w:rsidRDefault="007B2381">
            <w:r w:rsidRPr="00024D09">
              <w:rPr>
                <w:b/>
                <w:bCs/>
              </w:rPr>
              <w:t>23B</w:t>
            </w:r>
            <w:r>
              <w:t xml:space="preserve"> </w:t>
            </w:r>
            <w:r w:rsidR="00027FBC">
              <w:t>Vanhanaikainen fyysinen alue sekä digitaalinen turvallisuus.</w:t>
            </w:r>
          </w:p>
        </w:tc>
      </w:tr>
      <w:tr w:rsidR="005C237D" w14:paraId="06AA436E" w14:textId="77777777" w:rsidTr="005C237D">
        <w:tc>
          <w:tcPr>
            <w:tcW w:w="4814" w:type="dxa"/>
          </w:tcPr>
          <w:p w14:paraId="72E65090" w14:textId="048E4BBE" w:rsidR="005C237D" w:rsidRDefault="00027FBC">
            <w:r w:rsidRPr="00C503EE">
              <w:rPr>
                <w:b/>
                <w:bCs/>
              </w:rPr>
              <w:lastRenderedPageBreak/>
              <w:t>24A</w:t>
            </w:r>
            <w:r>
              <w:t xml:space="preserve"> </w:t>
            </w:r>
            <w:r w:rsidR="00D61242">
              <w:t>Mitä esimerkkejä Anderson antaa digitaalisesta turvallisuudesta?</w:t>
            </w:r>
          </w:p>
        </w:tc>
        <w:tc>
          <w:tcPr>
            <w:tcW w:w="4814" w:type="dxa"/>
          </w:tcPr>
          <w:p w14:paraId="08AD97EE" w14:textId="6A6CA84E" w:rsidR="005C237D" w:rsidRDefault="00D61242">
            <w:r w:rsidRPr="00C503EE">
              <w:rPr>
                <w:b/>
                <w:bCs/>
              </w:rPr>
              <w:t>24B</w:t>
            </w:r>
            <w:r>
              <w:t xml:space="preserve"> </w:t>
            </w:r>
            <w:r w:rsidR="00437C68">
              <w:t>Salasanojen mekaniikka, autotallin oven sähköinen avain, pankit, salaus, potilastiedot – turvallisuus on digitaalista.</w:t>
            </w:r>
          </w:p>
        </w:tc>
      </w:tr>
      <w:tr w:rsidR="005C237D" w14:paraId="6F87B4AC" w14:textId="77777777" w:rsidTr="005C237D">
        <w:tc>
          <w:tcPr>
            <w:tcW w:w="4814" w:type="dxa"/>
          </w:tcPr>
          <w:p w14:paraId="4CE98EC1" w14:textId="4E239DE3" w:rsidR="005C237D" w:rsidRDefault="00437C68">
            <w:r w:rsidRPr="00C503EE">
              <w:rPr>
                <w:b/>
                <w:bCs/>
              </w:rPr>
              <w:t>25A</w:t>
            </w:r>
            <w:r>
              <w:t xml:space="preserve"> </w:t>
            </w:r>
            <w:r w:rsidR="006E6F94">
              <w:t>Miksi digitaalinen turvallisuus on meille läpinäkymätöntä?</w:t>
            </w:r>
          </w:p>
        </w:tc>
        <w:tc>
          <w:tcPr>
            <w:tcW w:w="4814" w:type="dxa"/>
          </w:tcPr>
          <w:p w14:paraId="37165A01" w14:textId="60A352A6" w:rsidR="005C237D" w:rsidRDefault="006E6F94">
            <w:r w:rsidRPr="00C503EE">
              <w:rPr>
                <w:b/>
                <w:bCs/>
              </w:rPr>
              <w:t xml:space="preserve">25B </w:t>
            </w:r>
            <w:r w:rsidR="00EF625F">
              <w:t>Meillä ei ole käsitystä siitä, mikä siinä maailmassa on turvallista ja mikä hataraa</w:t>
            </w:r>
            <w:r w:rsidR="00670FD8">
              <w:t>, mikä on eettistä ja mikä karmivaa</w:t>
            </w:r>
            <w:r w:rsidR="00EF625F">
              <w:t>.</w:t>
            </w:r>
          </w:p>
        </w:tc>
      </w:tr>
      <w:tr w:rsidR="005C237D" w14:paraId="44C18D2E" w14:textId="77777777" w:rsidTr="005C237D">
        <w:tc>
          <w:tcPr>
            <w:tcW w:w="4814" w:type="dxa"/>
          </w:tcPr>
          <w:p w14:paraId="442B224B" w14:textId="3C898EC6" w:rsidR="005C237D" w:rsidRDefault="00EF625F">
            <w:r w:rsidRPr="00C503EE">
              <w:rPr>
                <w:b/>
                <w:bCs/>
              </w:rPr>
              <w:t xml:space="preserve">26A </w:t>
            </w:r>
            <w:r w:rsidR="00670FD8">
              <w:t>Toimimme sokeasti luottaen. Mitä ympärillämme tapahtuu?</w:t>
            </w:r>
          </w:p>
        </w:tc>
        <w:tc>
          <w:tcPr>
            <w:tcW w:w="4814" w:type="dxa"/>
          </w:tcPr>
          <w:p w14:paraId="45CF822B" w14:textId="4F6889B2" w:rsidR="005C237D" w:rsidRDefault="00670FD8">
            <w:r w:rsidRPr="00C503EE">
              <w:rPr>
                <w:b/>
                <w:bCs/>
              </w:rPr>
              <w:t>26B</w:t>
            </w:r>
            <w:r>
              <w:t xml:space="preserve"> Valintoja tehdään jopa huomaamattamme.</w:t>
            </w:r>
          </w:p>
        </w:tc>
      </w:tr>
    </w:tbl>
    <w:p w14:paraId="6C75D3BD" w14:textId="74029BFF" w:rsidR="005C237D" w:rsidRDefault="005C237D"/>
    <w:p w14:paraId="575616FD" w14:textId="77777777" w:rsidR="006B11CB" w:rsidRDefault="006B11CB">
      <w:pPr>
        <w:rPr>
          <w:noProof/>
        </w:rPr>
      </w:pPr>
    </w:p>
    <w:p w14:paraId="25261058" w14:textId="77777777" w:rsidR="006B11CB" w:rsidRDefault="006B11CB">
      <w:pPr>
        <w:rPr>
          <w:noProof/>
        </w:rPr>
        <w:sectPr w:rsidR="006B11CB" w:rsidSect="006B11CB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14:paraId="11DD235B" w14:textId="66D8C5B8" w:rsidR="006B11CB" w:rsidRDefault="006B11CB">
      <w:pPr>
        <w:rPr>
          <w:noProof/>
        </w:rPr>
      </w:pPr>
    </w:p>
    <w:p w14:paraId="232784CB" w14:textId="6BA20630" w:rsidR="006B11CB" w:rsidRDefault="006B11CB">
      <w:r>
        <w:rPr>
          <w:noProof/>
        </w:rPr>
        <w:drawing>
          <wp:inline distT="0" distB="0" distL="0" distR="0" wp14:anchorId="0AD1D7DB" wp14:editId="0531E988">
            <wp:extent cx="2698125" cy="2423441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11" cy="24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5F1E" w14:textId="494B7C01" w:rsidR="006B11CB" w:rsidRDefault="006B11CB"/>
    <w:p w14:paraId="6FE11B7C" w14:textId="0B482B28" w:rsidR="006B11CB" w:rsidRDefault="006B11CB">
      <w:r>
        <w:rPr>
          <w:noProof/>
        </w:rPr>
        <w:drawing>
          <wp:inline distT="0" distB="0" distL="0" distR="0" wp14:anchorId="2830A436" wp14:editId="1E14B261">
            <wp:extent cx="2693271" cy="201953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09" cy="204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623D" w14:textId="404DB40B" w:rsidR="006B11CB" w:rsidRDefault="006B11CB"/>
    <w:p w14:paraId="0000ED0E" w14:textId="454DADCE" w:rsidR="006B11CB" w:rsidRDefault="006B11CB"/>
    <w:p w14:paraId="50118A08" w14:textId="4BE938B6" w:rsidR="006B11CB" w:rsidRDefault="006B11CB"/>
    <w:p w14:paraId="4D3175DC" w14:textId="7D83474B" w:rsidR="006B11CB" w:rsidRDefault="006B11CB"/>
    <w:p w14:paraId="3053084D" w14:textId="7C7235C8" w:rsidR="006B11CB" w:rsidRDefault="006B11CB"/>
    <w:p w14:paraId="44862242" w14:textId="77777777" w:rsidR="006B11CB" w:rsidRDefault="006B11CB"/>
    <w:p w14:paraId="253B4E74" w14:textId="6F3D7581" w:rsidR="006B11CB" w:rsidRDefault="006B11CB"/>
    <w:p w14:paraId="23D1CD00" w14:textId="42B24BA5" w:rsidR="006B11CB" w:rsidRDefault="006B11CB"/>
    <w:p w14:paraId="4D0CE031" w14:textId="02019D2F" w:rsidR="006B11CB" w:rsidRDefault="006B11CB"/>
    <w:p w14:paraId="12F7BE56" w14:textId="77777777" w:rsidR="006B11CB" w:rsidRDefault="006B11CB"/>
    <w:p w14:paraId="35E2F23B" w14:textId="2950DECC" w:rsidR="006B11CB" w:rsidRDefault="006B11CB">
      <w:r>
        <w:rPr>
          <w:noProof/>
        </w:rPr>
        <w:drawing>
          <wp:inline distT="0" distB="0" distL="0" distR="0" wp14:anchorId="757F8826" wp14:editId="4BF8D4A9">
            <wp:extent cx="2726055" cy="1688465"/>
            <wp:effectExtent l="0" t="0" r="0" b="698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0EF4" w14:textId="68DD0754" w:rsidR="006B11CB" w:rsidRDefault="006B11CB"/>
    <w:p w14:paraId="026F1B0E" w14:textId="7B6D8D06" w:rsidR="006B11CB" w:rsidRDefault="006B11CB"/>
    <w:p w14:paraId="34C80E14" w14:textId="79D0D939" w:rsidR="006B11CB" w:rsidRDefault="006B11CB"/>
    <w:p w14:paraId="5C2A563E" w14:textId="77777777" w:rsidR="006B11CB" w:rsidRDefault="006B11CB"/>
    <w:p w14:paraId="3D4A92B6" w14:textId="4B72897A" w:rsidR="006B11CB" w:rsidRDefault="006B11CB">
      <w:r>
        <w:rPr>
          <w:noProof/>
        </w:rPr>
        <w:drawing>
          <wp:inline distT="0" distB="0" distL="0" distR="0" wp14:anchorId="59A86D4F" wp14:editId="5955CBA6">
            <wp:extent cx="2866390" cy="1593215"/>
            <wp:effectExtent l="0" t="0" r="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1CB" w:rsidSect="006B11CB">
      <w:type w:val="continuous"/>
      <w:pgSz w:w="11906" w:h="16838"/>
      <w:pgMar w:top="680" w:right="1134" w:bottom="68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xNzMysTC1MDU2NLBU0lEKTi0uzszPAykwrAUAsQXs3ywAAAA="/>
  </w:docVars>
  <w:rsids>
    <w:rsidRoot w:val="005C237D"/>
    <w:rsid w:val="00003914"/>
    <w:rsid w:val="00024D09"/>
    <w:rsid w:val="00027FBC"/>
    <w:rsid w:val="001164AE"/>
    <w:rsid w:val="00197804"/>
    <w:rsid w:val="001B0D13"/>
    <w:rsid w:val="00290CC2"/>
    <w:rsid w:val="003121F5"/>
    <w:rsid w:val="003B2543"/>
    <w:rsid w:val="00437C68"/>
    <w:rsid w:val="004410A7"/>
    <w:rsid w:val="00450C5D"/>
    <w:rsid w:val="004E03EF"/>
    <w:rsid w:val="00504CA7"/>
    <w:rsid w:val="00504EF8"/>
    <w:rsid w:val="00594593"/>
    <w:rsid w:val="005C237D"/>
    <w:rsid w:val="005F1120"/>
    <w:rsid w:val="00602869"/>
    <w:rsid w:val="00620762"/>
    <w:rsid w:val="00637109"/>
    <w:rsid w:val="006450E9"/>
    <w:rsid w:val="00670FD8"/>
    <w:rsid w:val="006829F6"/>
    <w:rsid w:val="00685C0B"/>
    <w:rsid w:val="00692BED"/>
    <w:rsid w:val="006A7452"/>
    <w:rsid w:val="006B11CB"/>
    <w:rsid w:val="006D73BF"/>
    <w:rsid w:val="006E6F94"/>
    <w:rsid w:val="006F270A"/>
    <w:rsid w:val="00733F7A"/>
    <w:rsid w:val="00736705"/>
    <w:rsid w:val="007877F5"/>
    <w:rsid w:val="007B2381"/>
    <w:rsid w:val="007B3F0F"/>
    <w:rsid w:val="007F3187"/>
    <w:rsid w:val="00814157"/>
    <w:rsid w:val="008B0E70"/>
    <w:rsid w:val="008C0006"/>
    <w:rsid w:val="00964E7F"/>
    <w:rsid w:val="009A38B4"/>
    <w:rsid w:val="00A27FC4"/>
    <w:rsid w:val="00A344F8"/>
    <w:rsid w:val="00A77ED3"/>
    <w:rsid w:val="00A85901"/>
    <w:rsid w:val="00B052A5"/>
    <w:rsid w:val="00B20852"/>
    <w:rsid w:val="00B24DB4"/>
    <w:rsid w:val="00B537B0"/>
    <w:rsid w:val="00C12BFE"/>
    <w:rsid w:val="00C377A9"/>
    <w:rsid w:val="00C47C1A"/>
    <w:rsid w:val="00C503EE"/>
    <w:rsid w:val="00C51B57"/>
    <w:rsid w:val="00C856BC"/>
    <w:rsid w:val="00CB4353"/>
    <w:rsid w:val="00D61242"/>
    <w:rsid w:val="00DA2628"/>
    <w:rsid w:val="00DF5B99"/>
    <w:rsid w:val="00E30200"/>
    <w:rsid w:val="00E77401"/>
    <w:rsid w:val="00E861B1"/>
    <w:rsid w:val="00EC539A"/>
    <w:rsid w:val="00EE2C99"/>
    <w:rsid w:val="00EF625F"/>
    <w:rsid w:val="00F51FA5"/>
    <w:rsid w:val="00F662ED"/>
    <w:rsid w:val="00F87358"/>
    <w:rsid w:val="00FE0AF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00DE"/>
  <w15:chartTrackingRefBased/>
  <w15:docId w15:val="{877E9462-7EAA-4273-BDF0-2A58217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237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407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72</cp:revision>
  <dcterms:created xsi:type="dcterms:W3CDTF">2020-12-25T17:06:00Z</dcterms:created>
  <dcterms:modified xsi:type="dcterms:W3CDTF">2020-12-26T23:11:00Z</dcterms:modified>
</cp:coreProperties>
</file>